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83B1ABB" w:rsidR="003B6DE2" w:rsidRDefault="003B6DE2" w:rsidP="003B6DE2">
      <w:pPr>
        <w:jc w:val="center"/>
        <w:rPr>
          <w:b/>
          <w:bCs/>
        </w:rPr>
      </w:pPr>
      <w:r>
        <w:rPr>
          <w:b/>
          <w:bCs/>
        </w:rPr>
        <w:t>LEI Nº 7.90</w:t>
      </w:r>
      <w:r w:rsidR="000C6399">
        <w:rPr>
          <w:b/>
          <w:bCs/>
        </w:rPr>
        <w:t>8</w:t>
      </w:r>
      <w:r>
        <w:rPr>
          <w:b/>
          <w:bCs/>
        </w:rPr>
        <w:t>, DE 3 DE A</w:t>
      </w:r>
      <w:r w:rsidR="00F901BA">
        <w:rPr>
          <w:b/>
          <w:bCs/>
        </w:rPr>
        <w:t>B</w:t>
      </w:r>
      <w:r>
        <w:rPr>
          <w:b/>
          <w:bCs/>
        </w:rPr>
        <w:t>R</w:t>
      </w:r>
      <w:r w:rsidR="00F901BA">
        <w:rPr>
          <w:b/>
          <w:bCs/>
        </w:rPr>
        <w:t>IL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5FC3485B" w14:textId="3F80DC2B" w:rsidR="000C6399" w:rsidRDefault="000C6399" w:rsidP="000C6399">
      <w:pPr>
        <w:ind w:left="5103"/>
        <w:jc w:val="both"/>
      </w:pPr>
      <w:r>
        <w:t xml:space="preserve">Ratifica o Convênio nº 103920/2022 (Processo nº SDR-PRC-2022-03797-DM), celebrado entre o Estado de São Paulo, por intermédio da Secretaria de Desenvolvimento Regional, </w:t>
      </w:r>
      <w:proofErr w:type="spellStart"/>
      <w:r>
        <w:t>esta</w:t>
      </w:r>
      <w:proofErr w:type="spellEnd"/>
      <w:r>
        <w:t xml:space="preserve"> por sua Subsecretaria de Convênios com Municípios e Entidades Não Governamentais, e o Município de Mogi das Cruzes, para a finalidade que especifica, e dá outras providências.</w:t>
      </w:r>
    </w:p>
    <w:p w14:paraId="61BBA53C" w14:textId="77777777" w:rsidR="000C6399" w:rsidRDefault="000C6399" w:rsidP="000C6399">
      <w:pPr>
        <w:ind w:firstLine="4502"/>
        <w:jc w:val="both"/>
      </w:pPr>
    </w:p>
    <w:p w14:paraId="76BECC9B" w14:textId="53D533B5" w:rsidR="000C6399" w:rsidRDefault="000C6399" w:rsidP="000C6399">
      <w:pPr>
        <w:ind w:firstLine="4502"/>
        <w:jc w:val="both"/>
      </w:pPr>
      <w:r w:rsidRPr="000C6399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10BC4009" w14:textId="77777777" w:rsidR="000C6399" w:rsidRDefault="000C6399" w:rsidP="000C6399">
      <w:pPr>
        <w:ind w:firstLine="4502"/>
        <w:jc w:val="both"/>
      </w:pPr>
    </w:p>
    <w:p w14:paraId="2DBF37FD" w14:textId="77777777" w:rsidR="000C6399" w:rsidRDefault="000C6399" w:rsidP="000C6399">
      <w:pPr>
        <w:ind w:firstLine="4502"/>
        <w:jc w:val="both"/>
      </w:pPr>
    </w:p>
    <w:p w14:paraId="20F15823" w14:textId="6FA7E960" w:rsidR="000C6399" w:rsidRDefault="000C6399" w:rsidP="000C6399">
      <w:pPr>
        <w:ind w:firstLine="4502"/>
        <w:jc w:val="both"/>
      </w:pPr>
      <w:r w:rsidRPr="000C6399">
        <w:rPr>
          <w:b/>
          <w:bCs/>
        </w:rPr>
        <w:t>Art. 1º</w:t>
      </w:r>
      <w:r>
        <w:t xml:space="preserve"> Fica ratificado o Convênio nº 103920/2022 (Processo nº SDR-PRC-2022-03797-DM), celebrado entre o Estado de São Paulo, por intermédio da Secretaria de Desenvolvimento Regional, </w:t>
      </w:r>
      <w:proofErr w:type="spellStart"/>
      <w:r>
        <w:t>esta</w:t>
      </w:r>
      <w:proofErr w:type="spellEnd"/>
      <w:r>
        <w:t xml:space="preserve"> por sua Subsecretaria de Convênios com Municípios e Entidades Não Governamentais, e o Município de Mogi das Cruzes, tendo por objeto a transferência de recursos financeiros, do Estado ao Município, no valor de R$ 1.200.000,00 (um milhão e duzentos mil reais), destinado à execução de obras de infraestrutura urbana, especificamente para pavimentação da Avenida América, localizada na Chácara Guanabara, neste Município, em consonância com as respectivas obrigações, limites, plano de trabalho e demais características do referido instrumento, estabelecidos no texto anexo, que fica fazendo parte integrante da presente lei.</w:t>
      </w:r>
    </w:p>
    <w:p w14:paraId="65CEF966" w14:textId="77777777" w:rsidR="000C6399" w:rsidRDefault="000C6399" w:rsidP="000C6399">
      <w:pPr>
        <w:ind w:firstLine="4502"/>
        <w:jc w:val="both"/>
      </w:pPr>
    </w:p>
    <w:p w14:paraId="5042B138" w14:textId="7D077611" w:rsidR="000C6399" w:rsidRDefault="000C6399" w:rsidP="000C6399">
      <w:pPr>
        <w:ind w:firstLine="4502"/>
        <w:jc w:val="both"/>
      </w:pPr>
      <w:r w:rsidRPr="000C6399">
        <w:rPr>
          <w:b/>
          <w:bCs/>
        </w:rPr>
        <w:t>Parágrafo único.</w:t>
      </w:r>
      <w:r>
        <w:t xml:space="preserve"> A título de contrapartida, o Município fica autorizado a alocar ao Convênio nº 103920/2022 (Processo nº SDR-PRC-2022-03797-DM), de acordo com o seu cronograma de execução financeira, o valor de R$ 442.970,79 (quatrocentos e quarenta e dois mil, novecentos e setenta reais e setenta e nove centavos).</w:t>
      </w:r>
    </w:p>
    <w:p w14:paraId="29959227" w14:textId="77777777" w:rsidR="000C6399" w:rsidRDefault="000C6399" w:rsidP="000C6399">
      <w:pPr>
        <w:ind w:firstLine="4502"/>
        <w:jc w:val="both"/>
      </w:pPr>
    </w:p>
    <w:p w14:paraId="6A14AFB7" w14:textId="77777777" w:rsidR="000C6399" w:rsidRDefault="000C6399" w:rsidP="000C6399">
      <w:pPr>
        <w:ind w:firstLine="4502"/>
        <w:jc w:val="both"/>
      </w:pPr>
      <w:r w:rsidRPr="000C6399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36A5FF9C" w14:textId="77777777" w:rsidR="000C6399" w:rsidRDefault="000C6399" w:rsidP="000C6399">
      <w:pPr>
        <w:ind w:firstLine="4502"/>
        <w:jc w:val="both"/>
      </w:pPr>
    </w:p>
    <w:p w14:paraId="194BCE61" w14:textId="77777777" w:rsidR="000C6399" w:rsidRDefault="000C6399" w:rsidP="000C6399">
      <w:pPr>
        <w:ind w:firstLine="4502"/>
        <w:jc w:val="both"/>
      </w:pPr>
      <w:r w:rsidRPr="000C6399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Infraestrutura Urbana, crédito adicional suplementar no valor de R$ 1.200.000,00 (um milhão e duzentos mil reais), para reforço da dotação orçamentária classificada conforme Índice Técnico anexo, que fica fazendo parte integrante desta lei, destinado à execução de obras de infraestrutura urbana, especificamente para pavimentação da Avenida América, localizada na Chácara Guanabara, neste Município.</w:t>
      </w:r>
    </w:p>
    <w:p w14:paraId="0C391664" w14:textId="77777777" w:rsidR="000C6399" w:rsidRDefault="000C6399" w:rsidP="000C6399">
      <w:pPr>
        <w:ind w:firstLine="4502"/>
        <w:jc w:val="both"/>
      </w:pPr>
    </w:p>
    <w:p w14:paraId="051CA1D2" w14:textId="77777777" w:rsidR="000C6399" w:rsidRDefault="000C6399" w:rsidP="000C6399">
      <w:pPr>
        <w:ind w:firstLine="4502"/>
        <w:jc w:val="both"/>
      </w:pPr>
      <w:r w:rsidRPr="000C6399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4.320, de 17 de março de 1964, com suas alterações, provenientes do Convênio a que alude o artigo 1º desta lei.</w:t>
      </w:r>
    </w:p>
    <w:p w14:paraId="36789E33" w14:textId="77777777" w:rsidR="000C6399" w:rsidRDefault="000C6399" w:rsidP="000C6399">
      <w:pPr>
        <w:ind w:firstLine="4502"/>
        <w:jc w:val="both"/>
      </w:pPr>
    </w:p>
    <w:p w14:paraId="4C59EB1C" w14:textId="77777777" w:rsidR="000C6399" w:rsidRDefault="000C6399" w:rsidP="000C6399">
      <w:pPr>
        <w:ind w:firstLine="4502"/>
        <w:jc w:val="both"/>
      </w:pPr>
      <w:r w:rsidRPr="000C6399">
        <w:rPr>
          <w:b/>
          <w:bCs/>
        </w:rPr>
        <w:lastRenderedPageBreak/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309D702F" w14:textId="77777777" w:rsidR="000C6399" w:rsidRDefault="000C6399" w:rsidP="000C6399">
      <w:pPr>
        <w:ind w:firstLine="4502"/>
        <w:jc w:val="both"/>
      </w:pPr>
    </w:p>
    <w:p w14:paraId="22E57AD7" w14:textId="77777777" w:rsidR="000C6399" w:rsidRDefault="000C6399" w:rsidP="000C6399">
      <w:pPr>
        <w:ind w:firstLine="4502"/>
        <w:jc w:val="both"/>
      </w:pPr>
      <w:r w:rsidRPr="000C6399">
        <w:rPr>
          <w:b/>
          <w:bCs/>
        </w:rPr>
        <w:t>Art. 5º</w:t>
      </w:r>
      <w:r>
        <w:t xml:space="preserve"> Fica o Poder Executivo autorizado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58A653AF" w14:textId="77777777" w:rsidR="000C6399" w:rsidRDefault="000C6399" w:rsidP="000C6399">
      <w:pPr>
        <w:ind w:firstLine="4502"/>
        <w:jc w:val="both"/>
      </w:pPr>
    </w:p>
    <w:p w14:paraId="7FE548A5" w14:textId="77777777" w:rsidR="000C6399" w:rsidRDefault="000C6399" w:rsidP="000C6399">
      <w:pPr>
        <w:ind w:firstLine="4502"/>
        <w:jc w:val="both"/>
      </w:pPr>
      <w:r w:rsidRPr="000C6399">
        <w:rPr>
          <w:b/>
          <w:bCs/>
        </w:rPr>
        <w:t>Art. 6º</w:t>
      </w:r>
      <w:r>
        <w:t xml:space="preserve"> Esta lei entrará em vigor na data de sua publicação.</w:t>
      </w:r>
    </w:p>
    <w:p w14:paraId="1A20ED9C" w14:textId="77777777" w:rsidR="000C6399" w:rsidRDefault="000C6399" w:rsidP="000C6399">
      <w:pPr>
        <w:ind w:firstLine="4502"/>
        <w:jc w:val="both"/>
      </w:pPr>
    </w:p>
    <w:p w14:paraId="20E5AFFE" w14:textId="77777777" w:rsidR="000C6399" w:rsidRDefault="000C6399" w:rsidP="000C6399">
      <w:pPr>
        <w:ind w:firstLine="4502"/>
        <w:jc w:val="both"/>
      </w:pPr>
    </w:p>
    <w:p w14:paraId="7C484353" w14:textId="77777777" w:rsidR="000C6399" w:rsidRDefault="000C6399" w:rsidP="000C6399">
      <w:pPr>
        <w:ind w:firstLine="4502"/>
        <w:jc w:val="both"/>
      </w:pPr>
      <w:r>
        <w:t>PREFEITURA MUNICIPAL DE MOGI DAS CRUZES, 3 de abril de 2023, 462º da Fundação da Cidade de Mogi das Cruzes.</w:t>
      </w:r>
    </w:p>
    <w:p w14:paraId="7B4BB631" w14:textId="77777777" w:rsidR="000C6399" w:rsidRDefault="000C6399" w:rsidP="000C6399">
      <w:pPr>
        <w:ind w:firstLine="4502"/>
        <w:jc w:val="both"/>
      </w:pPr>
    </w:p>
    <w:p w14:paraId="72C85C55" w14:textId="77777777" w:rsidR="000C6399" w:rsidRDefault="000C6399" w:rsidP="000C6399">
      <w:pPr>
        <w:ind w:firstLine="4502"/>
        <w:jc w:val="both"/>
      </w:pPr>
    </w:p>
    <w:p w14:paraId="22997D7F" w14:textId="77777777" w:rsidR="000C6399" w:rsidRDefault="000C6399" w:rsidP="000C6399">
      <w:pPr>
        <w:jc w:val="center"/>
      </w:pPr>
      <w:r>
        <w:t>CAIO CESAR MACHADO DA CUNHA</w:t>
      </w:r>
    </w:p>
    <w:p w14:paraId="7570492D" w14:textId="77777777" w:rsidR="000C6399" w:rsidRDefault="000C6399" w:rsidP="000C6399">
      <w:pPr>
        <w:jc w:val="center"/>
      </w:pPr>
      <w:r>
        <w:t>Prefeito de Mogi das Cruzes</w:t>
      </w:r>
    </w:p>
    <w:p w14:paraId="6FB42D98" w14:textId="77777777" w:rsidR="000C6399" w:rsidRDefault="000C6399" w:rsidP="000C6399">
      <w:pPr>
        <w:jc w:val="center"/>
      </w:pPr>
    </w:p>
    <w:p w14:paraId="753AF65F" w14:textId="77777777" w:rsidR="000C6399" w:rsidRDefault="000C6399" w:rsidP="000C6399">
      <w:pPr>
        <w:jc w:val="center"/>
      </w:pPr>
    </w:p>
    <w:p w14:paraId="6E460FEF" w14:textId="353A1471" w:rsidR="000C6399" w:rsidRDefault="000C6399" w:rsidP="000C6399">
      <w:pPr>
        <w:jc w:val="center"/>
      </w:pPr>
      <w:r>
        <w:t>MAURICIO JUVENAL</w:t>
      </w:r>
    </w:p>
    <w:p w14:paraId="10DE3D70" w14:textId="77777777" w:rsidR="000C6399" w:rsidRDefault="000C6399" w:rsidP="000C6399">
      <w:pPr>
        <w:jc w:val="center"/>
      </w:pPr>
      <w:r>
        <w:t>Secretário de Governo</w:t>
      </w:r>
    </w:p>
    <w:p w14:paraId="38E79DAC" w14:textId="77777777" w:rsidR="000C6399" w:rsidRDefault="000C6399" w:rsidP="000C6399">
      <w:pPr>
        <w:ind w:firstLine="4502"/>
        <w:jc w:val="both"/>
      </w:pPr>
    </w:p>
    <w:p w14:paraId="17DBFE79" w14:textId="77777777" w:rsidR="000C6399" w:rsidRDefault="000C6399" w:rsidP="000C6399">
      <w:pPr>
        <w:ind w:firstLine="4502"/>
        <w:jc w:val="both"/>
      </w:pPr>
    </w:p>
    <w:p w14:paraId="28989ADD" w14:textId="7C38EEB4" w:rsidR="000C6399" w:rsidRDefault="000C6399" w:rsidP="000C6399">
      <w:pPr>
        <w:ind w:firstLine="4502"/>
        <w:jc w:val="both"/>
      </w:pPr>
      <w:r>
        <w:t xml:space="preserve">Registrada na Secretaria de Governo e publicada no Quadro de Editais da Prefeitura Municipal. Acesso público pelo site </w:t>
      </w:r>
      <w:hyperlink r:id="rId8" w:history="1">
        <w:r w:rsidRPr="00AA7576">
          <w:rPr>
            <w:rStyle w:val="Hyperlink"/>
          </w:rPr>
          <w:t>www.mogidascruzes.sp.gov.br</w:t>
        </w:r>
      </w:hyperlink>
      <w:r>
        <w:t>.</w:t>
      </w:r>
    </w:p>
    <w:p w14:paraId="3F7FC155" w14:textId="77777777" w:rsidR="000C6399" w:rsidRDefault="000C6399" w:rsidP="000C6399">
      <w:pPr>
        <w:ind w:firstLine="4502"/>
        <w:jc w:val="both"/>
      </w:pPr>
    </w:p>
    <w:p w14:paraId="073C2C3F" w14:textId="77777777" w:rsidR="000C6399" w:rsidRDefault="000C6399" w:rsidP="000C6399">
      <w:pPr>
        <w:ind w:firstLine="4502"/>
        <w:jc w:val="both"/>
      </w:pPr>
    </w:p>
    <w:p w14:paraId="7E9AD80C" w14:textId="77777777" w:rsidR="000C6399" w:rsidRDefault="000C6399" w:rsidP="000C6399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2ACAFADD" w14:textId="77777777" w:rsidR="000C6399" w:rsidRDefault="000C6399" w:rsidP="000C6399">
      <w:pPr>
        <w:ind w:firstLine="4502"/>
        <w:jc w:val="both"/>
      </w:pPr>
    </w:p>
    <w:p w14:paraId="038E11C9" w14:textId="77777777" w:rsidR="000C6399" w:rsidRDefault="000C6399" w:rsidP="000C6399">
      <w:pPr>
        <w:ind w:firstLine="4502"/>
        <w:jc w:val="both"/>
      </w:pPr>
    </w:p>
    <w:p w14:paraId="0179DFCA" w14:textId="77777777" w:rsidR="000C6399" w:rsidRPr="000C6399" w:rsidRDefault="000C6399" w:rsidP="000C6399">
      <w:pPr>
        <w:jc w:val="center"/>
        <w:rPr>
          <w:b/>
          <w:bCs/>
        </w:rPr>
      </w:pPr>
      <w:r w:rsidRPr="000C6399">
        <w:rPr>
          <w:b/>
          <w:bCs/>
        </w:rPr>
        <w:t>ANEXO À LEI Nº 7.908/2023</w:t>
      </w:r>
    </w:p>
    <w:p w14:paraId="32A48948" w14:textId="77777777" w:rsidR="000C6399" w:rsidRPr="000C6399" w:rsidRDefault="000C6399" w:rsidP="000C6399">
      <w:pPr>
        <w:jc w:val="center"/>
        <w:rPr>
          <w:b/>
          <w:bCs/>
        </w:rPr>
      </w:pPr>
    </w:p>
    <w:p w14:paraId="3B8AF125" w14:textId="77777777" w:rsidR="000C6399" w:rsidRPr="000C6399" w:rsidRDefault="000C6399" w:rsidP="000C6399">
      <w:pPr>
        <w:jc w:val="center"/>
        <w:rPr>
          <w:b/>
          <w:bCs/>
        </w:rPr>
      </w:pPr>
      <w:r w:rsidRPr="000C6399">
        <w:rPr>
          <w:b/>
          <w:bCs/>
        </w:rPr>
        <w:t>ÍNDICE TÉCNICO</w:t>
      </w:r>
    </w:p>
    <w:p w14:paraId="66FC9F91" w14:textId="77777777" w:rsidR="000C6399" w:rsidRPr="000C6399" w:rsidRDefault="000C6399" w:rsidP="000C6399">
      <w:pPr>
        <w:jc w:val="center"/>
        <w:rPr>
          <w:b/>
          <w:bCs/>
        </w:rPr>
      </w:pPr>
    </w:p>
    <w:p w14:paraId="5C51EB16" w14:textId="77777777" w:rsidR="000C6399" w:rsidRPr="000C6399" w:rsidRDefault="000C6399" w:rsidP="000C6399">
      <w:pPr>
        <w:jc w:val="center"/>
        <w:rPr>
          <w:b/>
          <w:bCs/>
        </w:rPr>
      </w:pPr>
      <w:r w:rsidRPr="000C6399">
        <w:rPr>
          <w:b/>
          <w:bCs/>
        </w:rPr>
        <w:t>Proc. nº 64/2023 - 1Doc</w:t>
      </w:r>
    </w:p>
    <w:p w14:paraId="4DB49DB5" w14:textId="77777777" w:rsidR="000C6399" w:rsidRDefault="000C6399" w:rsidP="000C6399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5413"/>
        <w:gridCol w:w="1566"/>
      </w:tblGrid>
      <w:tr w:rsidR="000C6399" w:rsidRPr="00023CB5" w14:paraId="66E50FB0" w14:textId="77777777" w:rsidTr="008D3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4824103" w14:textId="77777777" w:rsidR="000C6399" w:rsidRPr="00023CB5" w:rsidRDefault="000C6399" w:rsidP="008D35D6">
            <w:pPr>
              <w:jc w:val="center"/>
              <w:rPr>
                <w:b/>
                <w:bCs/>
              </w:rPr>
            </w:pPr>
            <w:r w:rsidRPr="00023CB5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05049A" w14:textId="77777777" w:rsidR="000C6399" w:rsidRPr="00023CB5" w:rsidRDefault="000C6399" w:rsidP="008D35D6">
            <w:pPr>
              <w:jc w:val="center"/>
              <w:rPr>
                <w:b/>
                <w:bCs/>
              </w:rPr>
            </w:pPr>
            <w:r w:rsidRPr="00023CB5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F8E732C" w14:textId="77777777" w:rsidR="000C6399" w:rsidRPr="00023CB5" w:rsidRDefault="000C6399" w:rsidP="008D35D6">
            <w:pPr>
              <w:jc w:val="center"/>
              <w:rPr>
                <w:b/>
                <w:bCs/>
              </w:rPr>
            </w:pPr>
            <w:r w:rsidRPr="00023CB5">
              <w:rPr>
                <w:b/>
                <w:bCs/>
              </w:rPr>
              <w:t>Valor R$</w:t>
            </w:r>
          </w:p>
        </w:tc>
      </w:tr>
      <w:tr w:rsidR="000C6399" w:rsidRPr="00023CB5" w14:paraId="7046BA61" w14:textId="77777777" w:rsidTr="008D35D6">
        <w:trPr>
          <w:jc w:val="center"/>
        </w:trPr>
        <w:tc>
          <w:tcPr>
            <w:tcW w:w="0" w:type="auto"/>
          </w:tcPr>
          <w:p w14:paraId="7C97AF52" w14:textId="642D7E55" w:rsidR="000C6399" w:rsidRPr="00023CB5" w:rsidRDefault="000C6399" w:rsidP="008D35D6">
            <w:pPr>
              <w:jc w:val="both"/>
            </w:pPr>
            <w:r>
              <w:t>02.19.00</w:t>
            </w:r>
          </w:p>
        </w:tc>
        <w:tc>
          <w:tcPr>
            <w:tcW w:w="0" w:type="auto"/>
          </w:tcPr>
          <w:p w14:paraId="622DDB91" w14:textId="268F2F22" w:rsidR="000C6399" w:rsidRPr="00023CB5" w:rsidRDefault="000C6399" w:rsidP="008D35D6">
            <w:pPr>
              <w:jc w:val="both"/>
            </w:pPr>
            <w:r>
              <w:t>SECRETARIA DE INFRAESTRUTURA URBANA</w:t>
            </w:r>
          </w:p>
        </w:tc>
        <w:tc>
          <w:tcPr>
            <w:tcW w:w="0" w:type="auto"/>
          </w:tcPr>
          <w:p w14:paraId="144D3068" w14:textId="77777777" w:rsidR="000C6399" w:rsidRPr="00023CB5" w:rsidRDefault="000C6399" w:rsidP="008D35D6">
            <w:pPr>
              <w:jc w:val="both"/>
            </w:pPr>
          </w:p>
        </w:tc>
      </w:tr>
      <w:tr w:rsidR="000C6399" w:rsidRPr="00023CB5" w14:paraId="098E2403" w14:textId="77777777" w:rsidTr="008D35D6">
        <w:trPr>
          <w:jc w:val="center"/>
        </w:trPr>
        <w:tc>
          <w:tcPr>
            <w:tcW w:w="0" w:type="auto"/>
          </w:tcPr>
          <w:p w14:paraId="646908B5" w14:textId="5551041A" w:rsidR="000C6399" w:rsidRPr="00023CB5" w:rsidRDefault="000C6399" w:rsidP="008D35D6">
            <w:pPr>
              <w:jc w:val="both"/>
            </w:pPr>
            <w:r>
              <w:t>02.19.01</w:t>
            </w:r>
          </w:p>
        </w:tc>
        <w:tc>
          <w:tcPr>
            <w:tcW w:w="0" w:type="auto"/>
          </w:tcPr>
          <w:p w14:paraId="2C7FF021" w14:textId="073D2AA3" w:rsidR="000C6399" w:rsidRPr="00023CB5" w:rsidRDefault="000C6399" w:rsidP="008D35D6">
            <w:pPr>
              <w:jc w:val="both"/>
            </w:pPr>
            <w:r>
              <w:t>SMIU</w:t>
            </w:r>
          </w:p>
        </w:tc>
        <w:tc>
          <w:tcPr>
            <w:tcW w:w="0" w:type="auto"/>
          </w:tcPr>
          <w:p w14:paraId="432BFCCD" w14:textId="77777777" w:rsidR="000C6399" w:rsidRPr="00023CB5" w:rsidRDefault="000C6399" w:rsidP="008D35D6">
            <w:pPr>
              <w:jc w:val="both"/>
            </w:pPr>
          </w:p>
        </w:tc>
      </w:tr>
      <w:tr w:rsidR="000C6399" w:rsidRPr="00023CB5" w14:paraId="054D2E0F" w14:textId="77777777" w:rsidTr="008D35D6">
        <w:trPr>
          <w:jc w:val="center"/>
        </w:trPr>
        <w:tc>
          <w:tcPr>
            <w:tcW w:w="0" w:type="auto"/>
          </w:tcPr>
          <w:p w14:paraId="2D082AE8" w14:textId="40289F46" w:rsidR="000C6399" w:rsidRPr="00023CB5" w:rsidRDefault="000C6399" w:rsidP="008D35D6">
            <w:pPr>
              <w:jc w:val="both"/>
            </w:pPr>
            <w:r>
              <w:t>15.451.2007.1.518</w:t>
            </w:r>
          </w:p>
        </w:tc>
        <w:tc>
          <w:tcPr>
            <w:tcW w:w="0" w:type="auto"/>
          </w:tcPr>
          <w:p w14:paraId="2D62D961" w14:textId="35559F02" w:rsidR="000C6399" w:rsidRPr="00023CB5" w:rsidRDefault="000C6399" w:rsidP="008D35D6">
            <w:pPr>
              <w:jc w:val="both"/>
            </w:pPr>
            <w:r>
              <w:t>Abertura e Melhoria de Vias Urbanas</w:t>
            </w:r>
          </w:p>
        </w:tc>
        <w:tc>
          <w:tcPr>
            <w:tcW w:w="0" w:type="auto"/>
          </w:tcPr>
          <w:p w14:paraId="443A2293" w14:textId="77777777" w:rsidR="000C6399" w:rsidRPr="00023CB5" w:rsidRDefault="000C6399" w:rsidP="008D35D6">
            <w:pPr>
              <w:jc w:val="both"/>
            </w:pPr>
          </w:p>
        </w:tc>
      </w:tr>
      <w:tr w:rsidR="000C6399" w:rsidRPr="00023CB5" w14:paraId="4F666D3E" w14:textId="77777777" w:rsidTr="008D35D6">
        <w:trPr>
          <w:jc w:val="center"/>
        </w:trPr>
        <w:tc>
          <w:tcPr>
            <w:tcW w:w="0" w:type="auto"/>
          </w:tcPr>
          <w:p w14:paraId="7CECA1F4" w14:textId="69F255DD" w:rsidR="000C6399" w:rsidRPr="00023CB5" w:rsidRDefault="000C6399" w:rsidP="008D35D6">
            <w:pPr>
              <w:jc w:val="both"/>
            </w:pPr>
            <w:r>
              <w:t>4.0.00.00.00</w:t>
            </w:r>
          </w:p>
        </w:tc>
        <w:tc>
          <w:tcPr>
            <w:tcW w:w="0" w:type="auto"/>
          </w:tcPr>
          <w:p w14:paraId="1D0E09CD" w14:textId="4B7ACAFF" w:rsidR="000C6399" w:rsidRPr="00023CB5" w:rsidRDefault="000C6399" w:rsidP="008D35D6">
            <w:pPr>
              <w:jc w:val="both"/>
            </w:pPr>
            <w:r>
              <w:t>Despesas de Capital</w:t>
            </w:r>
          </w:p>
        </w:tc>
        <w:tc>
          <w:tcPr>
            <w:tcW w:w="0" w:type="auto"/>
          </w:tcPr>
          <w:p w14:paraId="3E9AB033" w14:textId="77777777" w:rsidR="000C6399" w:rsidRPr="00023CB5" w:rsidRDefault="000C6399" w:rsidP="008D35D6">
            <w:pPr>
              <w:jc w:val="both"/>
            </w:pPr>
          </w:p>
        </w:tc>
      </w:tr>
      <w:tr w:rsidR="000C6399" w:rsidRPr="00023CB5" w14:paraId="10AF9CE9" w14:textId="77777777" w:rsidTr="008D35D6">
        <w:trPr>
          <w:jc w:val="center"/>
        </w:trPr>
        <w:tc>
          <w:tcPr>
            <w:tcW w:w="0" w:type="auto"/>
          </w:tcPr>
          <w:p w14:paraId="2779BFC3" w14:textId="170B022D" w:rsidR="000C6399" w:rsidRPr="00023CB5" w:rsidRDefault="000C6399" w:rsidP="008D35D6">
            <w:pPr>
              <w:jc w:val="both"/>
            </w:pPr>
            <w:r>
              <w:t>4.4.00.00.00</w:t>
            </w:r>
          </w:p>
        </w:tc>
        <w:tc>
          <w:tcPr>
            <w:tcW w:w="0" w:type="auto"/>
          </w:tcPr>
          <w:p w14:paraId="04BE6653" w14:textId="2BEDB109" w:rsidR="000C6399" w:rsidRPr="00023CB5" w:rsidRDefault="000C6399" w:rsidP="008D35D6">
            <w:pPr>
              <w:jc w:val="both"/>
            </w:pPr>
            <w:r>
              <w:t>Investimentos</w:t>
            </w:r>
            <w:r>
              <w:tab/>
            </w:r>
          </w:p>
        </w:tc>
        <w:tc>
          <w:tcPr>
            <w:tcW w:w="0" w:type="auto"/>
          </w:tcPr>
          <w:p w14:paraId="17682066" w14:textId="77777777" w:rsidR="000C6399" w:rsidRPr="00023CB5" w:rsidRDefault="000C6399" w:rsidP="008D35D6">
            <w:pPr>
              <w:jc w:val="both"/>
            </w:pPr>
          </w:p>
        </w:tc>
      </w:tr>
      <w:tr w:rsidR="000C6399" w:rsidRPr="00023CB5" w14:paraId="1DD20694" w14:textId="77777777" w:rsidTr="008D35D6">
        <w:trPr>
          <w:jc w:val="center"/>
        </w:trPr>
        <w:tc>
          <w:tcPr>
            <w:tcW w:w="0" w:type="auto"/>
          </w:tcPr>
          <w:p w14:paraId="3C233E6F" w14:textId="35CDDD60" w:rsidR="000C6399" w:rsidRPr="00023CB5" w:rsidRDefault="000C6399" w:rsidP="008D35D6">
            <w:pPr>
              <w:jc w:val="both"/>
            </w:pPr>
            <w:r>
              <w:t>4.4.90.00.00</w:t>
            </w:r>
          </w:p>
        </w:tc>
        <w:tc>
          <w:tcPr>
            <w:tcW w:w="0" w:type="auto"/>
          </w:tcPr>
          <w:p w14:paraId="2F1EED1C" w14:textId="5EC66D7B" w:rsidR="000C6399" w:rsidRPr="00023CB5" w:rsidRDefault="000C6399" w:rsidP="008D35D6">
            <w:pPr>
              <w:jc w:val="both"/>
            </w:pPr>
            <w:r>
              <w:t>Aplicações Diretas</w:t>
            </w:r>
          </w:p>
        </w:tc>
        <w:tc>
          <w:tcPr>
            <w:tcW w:w="0" w:type="auto"/>
          </w:tcPr>
          <w:p w14:paraId="507B1B45" w14:textId="77777777" w:rsidR="000C6399" w:rsidRPr="00023CB5" w:rsidRDefault="000C6399" w:rsidP="008D35D6">
            <w:pPr>
              <w:jc w:val="both"/>
            </w:pPr>
          </w:p>
        </w:tc>
      </w:tr>
      <w:tr w:rsidR="000C6399" w14:paraId="75A772F1" w14:textId="77777777" w:rsidTr="008D35D6">
        <w:trPr>
          <w:jc w:val="center"/>
        </w:trPr>
        <w:tc>
          <w:tcPr>
            <w:tcW w:w="0" w:type="auto"/>
          </w:tcPr>
          <w:p w14:paraId="1D530D72" w14:textId="2DA0413D" w:rsidR="000C6399" w:rsidRDefault="000C6399" w:rsidP="008D35D6">
            <w:pPr>
              <w:jc w:val="both"/>
            </w:pPr>
            <w:r>
              <w:lastRenderedPageBreak/>
              <w:t>4.4.90.51.00</w:t>
            </w:r>
          </w:p>
        </w:tc>
        <w:tc>
          <w:tcPr>
            <w:tcW w:w="0" w:type="auto"/>
          </w:tcPr>
          <w:p w14:paraId="1637924D" w14:textId="308579F4" w:rsidR="000C6399" w:rsidRDefault="000C6399" w:rsidP="008D35D6">
            <w:pPr>
              <w:jc w:val="both"/>
            </w:pPr>
            <w:r>
              <w:t>Obras e Instalações</w:t>
            </w:r>
          </w:p>
        </w:tc>
        <w:tc>
          <w:tcPr>
            <w:tcW w:w="0" w:type="auto"/>
          </w:tcPr>
          <w:p w14:paraId="6CF45D2D" w14:textId="7E23F091" w:rsidR="000C6399" w:rsidRDefault="000C6399" w:rsidP="008D35D6">
            <w:pPr>
              <w:jc w:val="right"/>
            </w:pPr>
            <w:r>
              <w:t>1.200.000,00</w:t>
            </w:r>
          </w:p>
        </w:tc>
      </w:tr>
    </w:tbl>
    <w:p w14:paraId="39D0BD61" w14:textId="77777777" w:rsidR="000C6399" w:rsidRDefault="000C6399" w:rsidP="000C6399">
      <w:pPr>
        <w:ind w:firstLine="4502"/>
        <w:jc w:val="both"/>
      </w:pPr>
    </w:p>
    <w:p w14:paraId="5700A075" w14:textId="77777777" w:rsidR="000C6399" w:rsidRDefault="000C6399" w:rsidP="000C6399">
      <w:pPr>
        <w:ind w:firstLine="4502"/>
        <w:jc w:val="both"/>
      </w:pPr>
      <w:r>
        <w:t>COBERTURA - O valor do crédito acima mencionado será coberto com recursos oriundos do superávit financeiro apurado em balanço patrimonial do exercício anterior, nos termos do disposto no inciso I do § 1º do artigo 43 da Lei Federal nº 4.320, de 17 de março de 1964, com suas alterações.</w:t>
      </w:r>
    </w:p>
    <w:p w14:paraId="4E1884AA" w14:textId="77777777" w:rsidR="000C6399" w:rsidRDefault="000C6399" w:rsidP="000C6399">
      <w:pPr>
        <w:ind w:firstLine="4502"/>
        <w:jc w:val="both"/>
      </w:pPr>
    </w:p>
    <w:p w14:paraId="1DA657A2" w14:textId="77777777" w:rsidR="000C6399" w:rsidRDefault="000C6399" w:rsidP="000C6399">
      <w:pPr>
        <w:ind w:firstLine="4502"/>
        <w:jc w:val="both"/>
      </w:pPr>
    </w:p>
    <w:p w14:paraId="0F7969B9" w14:textId="117CAE95" w:rsidR="000C6399" w:rsidRDefault="000C6399" w:rsidP="000C6399">
      <w:pPr>
        <w:ind w:firstLine="4502"/>
        <w:jc w:val="both"/>
      </w:pPr>
      <w:r>
        <w:t>PREFEITURA MUNICIPAL DE MOGI DAS CRUZES, 3 de abril de 2023, 462º da Fundação da Cidade de Mogi das Cruzes.</w:t>
      </w:r>
    </w:p>
    <w:p w14:paraId="3FD98D56" w14:textId="77777777" w:rsidR="000C6399" w:rsidRDefault="000C6399" w:rsidP="000C6399">
      <w:pPr>
        <w:ind w:firstLine="4502"/>
        <w:jc w:val="both"/>
      </w:pPr>
    </w:p>
    <w:p w14:paraId="308291E2" w14:textId="77777777" w:rsidR="000C6399" w:rsidRDefault="000C6399" w:rsidP="000C6399">
      <w:pPr>
        <w:ind w:firstLine="4502"/>
        <w:jc w:val="both"/>
      </w:pPr>
    </w:p>
    <w:p w14:paraId="180FFFC0" w14:textId="77777777" w:rsidR="000C6399" w:rsidRDefault="000C6399" w:rsidP="000C6399">
      <w:pPr>
        <w:jc w:val="center"/>
      </w:pPr>
      <w:r>
        <w:t>CAIO CESAR MACHADO DA CUNHA</w:t>
      </w:r>
    </w:p>
    <w:p w14:paraId="64D31A20" w14:textId="63AF3F08" w:rsidR="00023CB5" w:rsidRDefault="000C6399" w:rsidP="000C6399">
      <w:pPr>
        <w:jc w:val="center"/>
      </w:pPr>
      <w:r>
        <w:t>Prefeito de Mogi das Cruzes</w:t>
      </w:r>
    </w:p>
    <w:p w14:paraId="3278109B" w14:textId="77777777" w:rsidR="00023CB5" w:rsidRDefault="00023CB5" w:rsidP="00023CB5">
      <w:pPr>
        <w:ind w:firstLine="4502"/>
        <w:jc w:val="both"/>
      </w:pPr>
    </w:p>
    <w:p w14:paraId="467F51C2" w14:textId="77777777" w:rsidR="00023CB5" w:rsidRDefault="00023CB5" w:rsidP="00023CB5">
      <w:pPr>
        <w:ind w:firstLine="4502"/>
        <w:jc w:val="both"/>
      </w:pPr>
    </w:p>
    <w:p w14:paraId="6872A175" w14:textId="10EAB102" w:rsidR="00023CB5" w:rsidRDefault="00023CB5" w:rsidP="000C6399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6B27C252" w14:textId="77777777" w:rsidR="00085AE4" w:rsidRDefault="00085AE4">
      <w:pPr>
        <w:jc w:val="both"/>
      </w:pPr>
    </w:p>
    <w:sectPr w:rsidR="00085AE4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5AE4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2023-06-09T16:28:00Z</dcterms:created>
  <dcterms:modified xsi:type="dcterms:W3CDTF">2023-06-12T18:58:00Z</dcterms:modified>
</cp:coreProperties>
</file>