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B844711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99277E">
        <w:rPr>
          <w:b/>
          <w:bCs/>
        </w:rPr>
        <w:t>8</w:t>
      </w:r>
      <w:r w:rsidR="00257F7E">
        <w:rPr>
          <w:b/>
          <w:bCs/>
        </w:rPr>
        <w:t>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1C740C">
        <w:rPr>
          <w:b/>
          <w:bCs/>
        </w:rPr>
        <w:t>2</w:t>
      </w:r>
      <w:r w:rsidR="00257F7E">
        <w:rPr>
          <w:b/>
          <w:bCs/>
        </w:rPr>
        <w:t>0</w:t>
      </w:r>
      <w:r>
        <w:rPr>
          <w:b/>
          <w:bCs/>
        </w:rPr>
        <w:t xml:space="preserve"> DE </w:t>
      </w:r>
      <w:r w:rsidR="00351672">
        <w:rPr>
          <w:b/>
          <w:bCs/>
        </w:rPr>
        <w:t>SETEMBRO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3187AE4" w14:textId="3DC88B62" w:rsidR="00304EF8" w:rsidRDefault="001C740C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 xml:space="preserve">Dispõe sobre </w:t>
      </w:r>
      <w:r w:rsidR="00257F7E">
        <w:rPr>
          <w:rFonts w:eastAsia="Calibri"/>
        </w:rPr>
        <w:t>a obrigatoriedade de informar aos consumidores sobre os ingredientes utilizados no preparo dos alimentos fornecidos por restaurantes, bares, lanchonetes, confeitarias, padarias, rotisserias e congêneres que comercializam alimentos para pronto-consumo, estabelecimentos no Município de Mogi das Cruzes e, dá outras providências.</w:t>
      </w:r>
    </w:p>
    <w:p w14:paraId="10FA354A" w14:textId="77777777" w:rsidR="005760B3" w:rsidRPr="0015388F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17AB6D4C" w14:textId="55F561A3" w:rsidR="00257F7E" w:rsidRPr="00257F7E" w:rsidRDefault="00406B46" w:rsidP="00257F7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257F7E">
        <w:rPr>
          <w:b/>
          <w:bCs/>
        </w:rPr>
        <w:t xml:space="preserve"> </w:t>
      </w:r>
      <w:r w:rsidR="00257F7E" w:rsidRPr="00257F7E">
        <w:rPr>
          <w:rFonts w:eastAsia="Calibri"/>
        </w:rPr>
        <w:t>Ficam os estabelecimentos comerciais do tipo restaurantes, bares,</w:t>
      </w:r>
      <w:r w:rsidR="00257F7E">
        <w:rPr>
          <w:rFonts w:eastAsia="Calibri"/>
        </w:rPr>
        <w:t xml:space="preserve"> </w:t>
      </w:r>
      <w:r w:rsidR="00257F7E" w:rsidRPr="00257F7E">
        <w:rPr>
          <w:rFonts w:eastAsia="Calibri"/>
        </w:rPr>
        <w:t>lanchonetes, confeitarias, padarias, rotisserias e congêneres que comercializam e</w:t>
      </w:r>
      <w:r w:rsidR="00257F7E">
        <w:rPr>
          <w:rFonts w:eastAsia="Calibri"/>
        </w:rPr>
        <w:t xml:space="preserve"> </w:t>
      </w:r>
      <w:r w:rsidR="00257F7E" w:rsidRPr="00257F7E">
        <w:rPr>
          <w:rFonts w:eastAsia="Calibri"/>
        </w:rPr>
        <w:t>entregam em domicílio alimentos para pronto-consumo, estabelecidos no Município de</w:t>
      </w:r>
      <w:r w:rsidR="00257F7E">
        <w:rPr>
          <w:rFonts w:eastAsia="Calibri"/>
        </w:rPr>
        <w:t xml:space="preserve"> </w:t>
      </w:r>
      <w:r w:rsidR="00257F7E" w:rsidRPr="00257F7E">
        <w:rPr>
          <w:rFonts w:eastAsia="Calibri"/>
        </w:rPr>
        <w:t>Mogi das Cruzes, obrigados a fornecer informações sobre os ingredientes utilizados no</w:t>
      </w:r>
      <w:r w:rsidR="00257F7E">
        <w:rPr>
          <w:rFonts w:eastAsia="Calibri"/>
        </w:rPr>
        <w:t xml:space="preserve"> </w:t>
      </w:r>
      <w:r w:rsidR="00257F7E" w:rsidRPr="00257F7E">
        <w:rPr>
          <w:rFonts w:eastAsia="Calibri"/>
        </w:rPr>
        <w:t>preparo dos alimentos oferecidos aos consumidores, mediante os seguintes critérios:</w:t>
      </w:r>
    </w:p>
    <w:p w14:paraId="322E12FC" w14:textId="77777777" w:rsidR="00257F7E" w:rsidRDefault="00257F7E" w:rsidP="00257F7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58CF94F" w14:textId="1C2BB0F2" w:rsidR="00257F7E" w:rsidRPr="00257F7E" w:rsidRDefault="00257F7E" w:rsidP="00257F7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57F7E">
        <w:rPr>
          <w:rFonts w:eastAsia="Calibri"/>
          <w:b/>
          <w:bCs/>
        </w:rPr>
        <w:t>I -</w:t>
      </w:r>
      <w:r w:rsidRPr="00257F7E">
        <w:rPr>
          <w:rFonts w:eastAsia="Calibri"/>
        </w:rPr>
        <w:t xml:space="preserve"> Todos os alimentos preparados nos estabelecimentos e comercializados</w:t>
      </w:r>
      <w:r>
        <w:rPr>
          <w:rFonts w:eastAsia="Calibri"/>
        </w:rPr>
        <w:t xml:space="preserve"> </w:t>
      </w:r>
      <w:r w:rsidRPr="00257F7E">
        <w:rPr>
          <w:rFonts w:eastAsia="Calibri"/>
        </w:rPr>
        <w:t>serão identificados com nome, número e informações sobre os ingredientes usados,</w:t>
      </w:r>
      <w:r>
        <w:rPr>
          <w:rFonts w:eastAsia="Calibri"/>
        </w:rPr>
        <w:t xml:space="preserve"> </w:t>
      </w:r>
      <w:r w:rsidRPr="00257F7E">
        <w:rPr>
          <w:rFonts w:eastAsia="Calibri"/>
        </w:rPr>
        <w:t>desde o alimento base, complementos, temperos e tipo de gordura usada na sua</w:t>
      </w:r>
      <w:r>
        <w:rPr>
          <w:rFonts w:eastAsia="Calibri"/>
        </w:rPr>
        <w:t xml:space="preserve"> </w:t>
      </w:r>
      <w:r w:rsidRPr="00257F7E">
        <w:rPr>
          <w:rFonts w:eastAsia="Calibri"/>
        </w:rPr>
        <w:t>confecção;</w:t>
      </w:r>
    </w:p>
    <w:p w14:paraId="72143EBE" w14:textId="77777777" w:rsidR="00257F7E" w:rsidRDefault="00257F7E" w:rsidP="00257F7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10880D8" w14:textId="71E22F63" w:rsidR="00257F7E" w:rsidRPr="00257F7E" w:rsidRDefault="00257F7E" w:rsidP="00257F7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57F7E">
        <w:rPr>
          <w:rFonts w:eastAsia="Calibri"/>
          <w:b/>
          <w:bCs/>
        </w:rPr>
        <w:t>II -</w:t>
      </w:r>
      <w:r>
        <w:rPr>
          <w:rFonts w:eastAsia="Calibri"/>
        </w:rPr>
        <w:t xml:space="preserve"> </w:t>
      </w:r>
      <w:r w:rsidRPr="00257F7E">
        <w:rPr>
          <w:rFonts w:eastAsia="Calibri"/>
        </w:rPr>
        <w:t>As informações serão disponibilizadas em tabelas visíveis e legíveis afixadas</w:t>
      </w:r>
      <w:r>
        <w:rPr>
          <w:rFonts w:eastAsia="Calibri"/>
        </w:rPr>
        <w:t xml:space="preserve"> </w:t>
      </w:r>
      <w:r w:rsidRPr="00257F7E">
        <w:rPr>
          <w:rFonts w:eastAsia="Calibri"/>
        </w:rPr>
        <w:t>na entrada dos estabelecimentos, em cardápios ou impressos fornecidos aos</w:t>
      </w:r>
      <w:r>
        <w:rPr>
          <w:rFonts w:eastAsia="Calibri"/>
        </w:rPr>
        <w:t xml:space="preserve"> </w:t>
      </w:r>
      <w:r w:rsidRPr="00257F7E">
        <w:rPr>
          <w:rFonts w:eastAsia="Calibri"/>
        </w:rPr>
        <w:t>consumidores, bem como em cardápios disponíveis em endereços eletrônicos;</w:t>
      </w:r>
    </w:p>
    <w:p w14:paraId="62765D32" w14:textId="77777777" w:rsidR="00257F7E" w:rsidRDefault="00257F7E" w:rsidP="00257F7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F65980E" w14:textId="4CD792C3" w:rsidR="00257F7E" w:rsidRPr="00257F7E" w:rsidRDefault="00257F7E" w:rsidP="00257F7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57F7E">
        <w:rPr>
          <w:rFonts w:eastAsia="Calibri"/>
          <w:b/>
          <w:bCs/>
        </w:rPr>
        <w:t>III -</w:t>
      </w:r>
      <w:r>
        <w:rPr>
          <w:rFonts w:eastAsia="Calibri"/>
        </w:rPr>
        <w:t xml:space="preserve"> </w:t>
      </w:r>
      <w:r w:rsidRPr="00257F7E">
        <w:rPr>
          <w:rFonts w:eastAsia="Calibri"/>
        </w:rPr>
        <w:t>As informações e impressos deverão reportar-se a cada produto preparado</w:t>
      </w:r>
      <w:r>
        <w:rPr>
          <w:rFonts w:eastAsia="Calibri"/>
        </w:rPr>
        <w:t xml:space="preserve"> </w:t>
      </w:r>
      <w:r w:rsidRPr="00257F7E">
        <w:rPr>
          <w:rFonts w:eastAsia="Calibri"/>
        </w:rPr>
        <w:t>nos estabelecimentos e comercializados, que não disponha de embalagem própria;</w:t>
      </w:r>
    </w:p>
    <w:p w14:paraId="202767E8" w14:textId="77777777" w:rsidR="00257F7E" w:rsidRDefault="00257F7E" w:rsidP="00257F7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3B3FFDA" w14:textId="3BCE5F00" w:rsidR="00FF1115" w:rsidRDefault="00257F7E" w:rsidP="00257F7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57F7E">
        <w:rPr>
          <w:rFonts w:eastAsia="Calibri"/>
          <w:b/>
          <w:bCs/>
        </w:rPr>
        <w:t>IV -</w:t>
      </w:r>
      <w:r>
        <w:rPr>
          <w:rFonts w:eastAsia="Calibri"/>
        </w:rPr>
        <w:t xml:space="preserve"> </w:t>
      </w:r>
      <w:r w:rsidRPr="00257F7E">
        <w:rPr>
          <w:rFonts w:eastAsia="Calibri"/>
        </w:rPr>
        <w:t>Além da indicação dos ingredientes industrializados e "in natura" utilizados</w:t>
      </w:r>
      <w:r>
        <w:rPr>
          <w:rFonts w:eastAsia="Calibri"/>
        </w:rPr>
        <w:t xml:space="preserve"> </w:t>
      </w:r>
      <w:r w:rsidRPr="00257F7E">
        <w:rPr>
          <w:rFonts w:eastAsia="Calibri"/>
        </w:rPr>
        <w:t>no preparo dos alimentos, as informações de que trata o caput devem mencionar se</w:t>
      </w:r>
      <w:r>
        <w:rPr>
          <w:rFonts w:eastAsia="Calibri"/>
        </w:rPr>
        <w:t xml:space="preserve"> </w:t>
      </w:r>
      <w:r w:rsidRPr="00257F7E">
        <w:rPr>
          <w:rFonts w:eastAsia="Calibri"/>
        </w:rPr>
        <w:t>contêm glúten, lactose e açúcar em sua composição;</w:t>
      </w:r>
    </w:p>
    <w:p w14:paraId="57819807" w14:textId="77777777" w:rsidR="00257F7E" w:rsidRDefault="00257F7E" w:rsidP="00257F7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452969E" w14:textId="32254354" w:rsidR="00257F7E" w:rsidRPr="00257F7E" w:rsidRDefault="00257F7E" w:rsidP="00257F7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57F7E">
        <w:rPr>
          <w:rFonts w:eastAsia="Calibri"/>
          <w:b/>
          <w:bCs/>
        </w:rPr>
        <w:t>V -</w:t>
      </w:r>
      <w:r w:rsidRPr="00257F7E">
        <w:rPr>
          <w:rFonts w:eastAsia="Calibri"/>
        </w:rPr>
        <w:t xml:space="preserve"> Quando da utilização de alimentos embutidos e similares, deve-se</w:t>
      </w:r>
      <w:r>
        <w:rPr>
          <w:rFonts w:eastAsia="Calibri"/>
        </w:rPr>
        <w:t xml:space="preserve"> </w:t>
      </w:r>
      <w:r w:rsidRPr="00257F7E">
        <w:rPr>
          <w:rFonts w:eastAsia="Calibri"/>
        </w:rPr>
        <w:t>especificar o tipo de carne empregada na sua confecção, conforme discriminado pelo</w:t>
      </w:r>
      <w:r>
        <w:rPr>
          <w:rFonts w:eastAsia="Calibri"/>
        </w:rPr>
        <w:t xml:space="preserve"> </w:t>
      </w:r>
      <w:r w:rsidRPr="00257F7E">
        <w:rPr>
          <w:rFonts w:eastAsia="Calibri"/>
        </w:rPr>
        <w:t>fabricante;</w:t>
      </w:r>
    </w:p>
    <w:p w14:paraId="14BFCD20" w14:textId="77777777" w:rsidR="00257F7E" w:rsidRDefault="00257F7E" w:rsidP="00257F7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363B541" w14:textId="65334134" w:rsidR="00257F7E" w:rsidRDefault="00257F7E" w:rsidP="00257F7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57F7E">
        <w:rPr>
          <w:rFonts w:eastAsia="Calibri"/>
          <w:b/>
          <w:bCs/>
        </w:rPr>
        <w:t>VI -</w:t>
      </w:r>
      <w:r w:rsidRPr="00257F7E">
        <w:rPr>
          <w:rFonts w:eastAsia="Calibri"/>
        </w:rPr>
        <w:t xml:space="preserve"> O manejo e a acomodação dos diversos tipos de carnes, em relação às</w:t>
      </w:r>
      <w:r>
        <w:rPr>
          <w:rFonts w:eastAsia="Calibri"/>
        </w:rPr>
        <w:t xml:space="preserve"> </w:t>
      </w:r>
      <w:r w:rsidRPr="00257F7E">
        <w:rPr>
          <w:rFonts w:eastAsia="Calibri"/>
        </w:rPr>
        <w:t>louças, recipientes e talheres, devem ser separados.</w:t>
      </w:r>
    </w:p>
    <w:p w14:paraId="52239C17" w14:textId="77777777" w:rsidR="00257F7E" w:rsidRPr="00257F7E" w:rsidRDefault="00257F7E" w:rsidP="00257F7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7BF2FD7" w14:textId="10D1F408" w:rsidR="00257F7E" w:rsidRPr="00257F7E" w:rsidRDefault="00257F7E" w:rsidP="00257F7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57F7E">
        <w:rPr>
          <w:rFonts w:eastAsia="Calibri"/>
          <w:b/>
          <w:bCs/>
        </w:rPr>
        <w:t>Art. 2</w:t>
      </w:r>
      <w:r w:rsidR="0004172C">
        <w:rPr>
          <w:rFonts w:eastAsia="Calibri"/>
          <w:b/>
          <w:bCs/>
        </w:rPr>
        <w:t>º</w:t>
      </w:r>
      <w:r w:rsidRPr="00257F7E">
        <w:rPr>
          <w:rFonts w:eastAsia="Calibri"/>
        </w:rPr>
        <w:t xml:space="preserve"> Os estabelecimentos comerciais de que trata o artigo 1 º desta lei,</w:t>
      </w:r>
      <w:r>
        <w:rPr>
          <w:rFonts w:eastAsia="Calibri"/>
        </w:rPr>
        <w:t xml:space="preserve"> </w:t>
      </w:r>
      <w:r w:rsidRPr="00257F7E">
        <w:rPr>
          <w:rFonts w:eastAsia="Calibri"/>
        </w:rPr>
        <w:t>devem utilizar sistema de identificação individual no local de exposição dos alimentos.</w:t>
      </w:r>
    </w:p>
    <w:p w14:paraId="7039A971" w14:textId="77777777" w:rsidR="00257F7E" w:rsidRDefault="00257F7E" w:rsidP="00257F7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0F5AD4F" w14:textId="1C90776D" w:rsidR="00257F7E" w:rsidRPr="00257F7E" w:rsidRDefault="00257F7E" w:rsidP="00257F7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57F7E">
        <w:rPr>
          <w:rFonts w:eastAsia="Calibri"/>
          <w:b/>
          <w:bCs/>
        </w:rPr>
        <w:lastRenderedPageBreak/>
        <w:t>Art. 3º</w:t>
      </w:r>
      <w:r w:rsidRPr="00257F7E">
        <w:rPr>
          <w:rFonts w:eastAsia="Calibri"/>
        </w:rPr>
        <w:t xml:space="preserve"> Os estabelecimentos comerciais de que trata a presente lei terão</w:t>
      </w:r>
      <w:r>
        <w:rPr>
          <w:rFonts w:eastAsia="Calibri"/>
        </w:rPr>
        <w:t xml:space="preserve"> </w:t>
      </w:r>
      <w:r w:rsidRPr="00257F7E">
        <w:rPr>
          <w:rFonts w:eastAsia="Calibri"/>
        </w:rPr>
        <w:t>o prazo de 180 (cento e oitenta) dias, a contar da data de sua publicação, para se</w:t>
      </w:r>
      <w:r>
        <w:rPr>
          <w:rFonts w:eastAsia="Calibri"/>
        </w:rPr>
        <w:t xml:space="preserve"> </w:t>
      </w:r>
      <w:r w:rsidRPr="00257F7E">
        <w:rPr>
          <w:rFonts w:eastAsia="Calibri"/>
        </w:rPr>
        <w:t>adequarem ao cumprimento do preceito nela contido.</w:t>
      </w:r>
    </w:p>
    <w:p w14:paraId="242E8813" w14:textId="77777777" w:rsidR="00257F7E" w:rsidRDefault="00257F7E" w:rsidP="00257F7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8F10B06" w14:textId="6D42511C" w:rsidR="00257F7E" w:rsidRDefault="00257F7E" w:rsidP="00257F7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57F7E">
        <w:rPr>
          <w:rFonts w:eastAsia="Calibri"/>
          <w:b/>
          <w:bCs/>
        </w:rPr>
        <w:t>Art. 4º</w:t>
      </w:r>
      <w:r w:rsidRPr="00257F7E">
        <w:rPr>
          <w:rFonts w:eastAsia="Calibri"/>
        </w:rPr>
        <w:t xml:space="preserve"> VETADO</w:t>
      </w:r>
    </w:p>
    <w:p w14:paraId="7B2EEB40" w14:textId="77777777" w:rsidR="00257F7E" w:rsidRDefault="00257F7E" w:rsidP="00257F7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B1E6863" w14:textId="67987694" w:rsidR="00257F7E" w:rsidRPr="00257F7E" w:rsidRDefault="00257F7E" w:rsidP="00257F7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02858">
        <w:rPr>
          <w:rFonts w:eastAsia="Calibri"/>
          <w:b/>
          <w:bCs/>
        </w:rPr>
        <w:t>Art. 5º</w:t>
      </w:r>
      <w:r>
        <w:rPr>
          <w:rFonts w:eastAsia="Calibri"/>
        </w:rPr>
        <w:t xml:space="preserve"> Esta lei entra em vigor na data de sua publicação.</w:t>
      </w:r>
    </w:p>
    <w:p w14:paraId="7EB3F7C2" w14:textId="77777777" w:rsidR="00257F7E" w:rsidRDefault="00257F7E" w:rsidP="00702858">
      <w:pPr>
        <w:jc w:val="both"/>
      </w:pPr>
    </w:p>
    <w:p w14:paraId="72729861" w14:textId="77777777" w:rsidR="00702858" w:rsidRDefault="00702858" w:rsidP="00702858">
      <w:pPr>
        <w:jc w:val="both"/>
      </w:pPr>
    </w:p>
    <w:p w14:paraId="3FE211D3" w14:textId="65758286" w:rsidR="007412BC" w:rsidRDefault="008F01C9" w:rsidP="007412BC">
      <w:pPr>
        <w:ind w:firstLine="4502"/>
        <w:jc w:val="both"/>
      </w:pPr>
      <w:r>
        <w:t>GABINETE DA PRESID</w:t>
      </w:r>
      <w:r w:rsidR="00D464B0">
        <w:t>Ê</w:t>
      </w:r>
      <w:r>
        <w:t>NCIA DA CÂMARA MUN</w:t>
      </w:r>
      <w:r w:rsidR="0023059F">
        <w:t>ICIPAL</w:t>
      </w:r>
      <w:r w:rsidR="007412BC">
        <w:t xml:space="preserve"> DE MOGI DAS CRUZES, em </w:t>
      </w:r>
      <w:r w:rsidR="001C740C">
        <w:t>2</w:t>
      </w:r>
      <w:r w:rsidR="00702858">
        <w:t>0</w:t>
      </w:r>
      <w:r w:rsidR="007412BC">
        <w:t xml:space="preserve"> de </w:t>
      </w:r>
      <w:r w:rsidR="00351672">
        <w:t>setembro</w:t>
      </w:r>
      <w:r w:rsidR="007412BC">
        <w:t xml:space="preserve"> de 2023, 46</w:t>
      </w:r>
      <w:r w:rsidR="0099277E">
        <w:t>3</w:t>
      </w:r>
      <w:r w:rsidR="007412BC">
        <w:t>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458DBB1D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1C740C">
        <w:t>2</w:t>
      </w:r>
      <w:r w:rsidR="00702858">
        <w:t>0</w:t>
      </w:r>
      <w:r w:rsidR="0023059F">
        <w:t xml:space="preserve"> de </w:t>
      </w:r>
      <w:r w:rsidR="00A61167">
        <w:t>setembro</w:t>
      </w:r>
      <w:r w:rsidR="0023059F">
        <w:t xml:space="preserve"> de 2023, 46</w:t>
      </w:r>
      <w:r w:rsidR="0099277E">
        <w:t>3</w:t>
      </w:r>
      <w:r w:rsidR="0023059F">
        <w:t>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09FA9D65" w:rsidR="007412BC" w:rsidRDefault="007412BC" w:rsidP="007412BC">
      <w:pPr>
        <w:jc w:val="center"/>
      </w:pPr>
      <w:r>
        <w:t xml:space="preserve">Secretário </w:t>
      </w:r>
      <w:r w:rsidR="0023059F">
        <w:t xml:space="preserve">Geral </w:t>
      </w:r>
      <w:r w:rsidR="00A40626">
        <w:t>L</w:t>
      </w:r>
      <w:r w:rsidR="0023059F">
        <w:t>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140C42D3" w:rsidR="0023059F" w:rsidRDefault="0023059F" w:rsidP="007412BC">
      <w:pPr>
        <w:jc w:val="center"/>
      </w:pPr>
      <w:r>
        <w:t>(</w:t>
      </w:r>
      <w:r w:rsidR="00B84DAE">
        <w:t>AUTORIA</w:t>
      </w:r>
      <w:r w:rsidR="00206D06">
        <w:t xml:space="preserve"> DO PROJETO</w:t>
      </w:r>
      <w:r>
        <w:t>: VEREADOR</w:t>
      </w:r>
      <w:r w:rsidR="00702858">
        <w:t>A FERNANDA MORENO DA SILVA</w:t>
      </w:r>
      <w:r w:rsidR="00E32D18"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72C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0C2A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88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2023-09-29T18:40:00Z</dcterms:created>
  <dcterms:modified xsi:type="dcterms:W3CDTF">2024-03-14T14:37:00Z</dcterms:modified>
</cp:coreProperties>
</file>